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B" w:rsidRPr="006F584F" w:rsidRDefault="00E923BB" w:rsidP="00E9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923BB" w:rsidRPr="006F584F" w:rsidRDefault="00E923BB" w:rsidP="00E9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923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Б1.В.</w:t>
      </w:r>
      <w:r w:rsidR="0021103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06</w:t>
      </w:r>
      <w:r w:rsidRPr="00E923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21103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и организация научного исследования продукции общественного питания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923BB" w:rsidRPr="006F584F" w:rsidRDefault="00E923BB" w:rsidP="00E9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923BB" w:rsidRPr="006F584F" w:rsidRDefault="00E923BB" w:rsidP="00E92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FA58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923BB" w:rsidRPr="00E01D88" w:rsidRDefault="00E923BB" w:rsidP="00E923B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FA5805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923BB" w:rsidRPr="00E01D88" w:rsidRDefault="00E923BB" w:rsidP="00E923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BB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21103D" w:rsidRPr="0021103D">
        <w:rPr>
          <w:rFonts w:ascii="Times New Roman" w:hAnsi="Times New Roman" w:cs="Times New Roman"/>
          <w:spacing w:val="-1"/>
          <w:sz w:val="28"/>
          <w:szCs w:val="28"/>
        </w:rPr>
        <w:t>Методы и организация научного исследования продукции общественного питания</w:t>
      </w:r>
      <w:r w:rsidRPr="00E923BB">
        <w:rPr>
          <w:rFonts w:ascii="Times New Roman" w:hAnsi="Times New Roman" w:cs="Times New Roman"/>
          <w:spacing w:val="-1"/>
          <w:sz w:val="28"/>
          <w:szCs w:val="28"/>
        </w:rPr>
        <w:t>» входит в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FA5805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FA5805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3BB" w:rsidRPr="00D11EE6" w:rsidRDefault="00E923BB" w:rsidP="00E923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E923BB" w:rsidRPr="00EA44ED" w:rsidRDefault="00E923BB" w:rsidP="00E9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 xml:space="preserve">Цель преподавания дисциплины – создание условий для формирования основ научного мышления. </w:t>
      </w:r>
    </w:p>
    <w:p w:rsidR="00E923BB" w:rsidRDefault="00E923BB" w:rsidP="00E9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Задачи дисциплины: 1) изучение методологии научного исследования; 2) обучение методам и приемам планирования научно-исследовательской работы; 3) выработка практических навыков получения, анализа и обработки научных результатов.</w:t>
      </w:r>
    </w:p>
    <w:p w:rsidR="00E923BB" w:rsidRPr="00CE36F6" w:rsidRDefault="00E923BB" w:rsidP="00E9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</w:rPr>
        <w:t xml:space="preserve">В </w:t>
      </w:r>
      <w:r w:rsidRPr="00CE36F6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должен:</w:t>
      </w:r>
    </w:p>
    <w:p w:rsidR="00E923BB" w:rsidRPr="0068664E" w:rsidRDefault="00E923BB" w:rsidP="00E9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44ED">
        <w:rPr>
          <w:rFonts w:ascii="Times New Roman" w:hAnsi="Times New Roman" w:cs="Times New Roman"/>
          <w:sz w:val="28"/>
          <w:szCs w:val="28"/>
        </w:rPr>
        <w:t xml:space="preserve"> этапы научно-исследовательской деятельности; методы обработки и анализа результатов исследования;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ED">
        <w:rPr>
          <w:rFonts w:ascii="Times New Roman" w:hAnsi="Times New Roman" w:cs="Times New Roman"/>
          <w:sz w:val="28"/>
          <w:szCs w:val="28"/>
        </w:rPr>
        <w:t xml:space="preserve"> правила оформления отчетов о научном исследовании;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ED">
        <w:rPr>
          <w:rFonts w:ascii="Times New Roman" w:hAnsi="Times New Roman" w:cs="Times New Roman"/>
          <w:sz w:val="28"/>
          <w:szCs w:val="28"/>
        </w:rPr>
        <w:t>формы юридической охраны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</w:t>
      </w:r>
      <w:r w:rsidRPr="0068664E">
        <w:rPr>
          <w:rFonts w:ascii="Times New Roman" w:hAnsi="Times New Roman" w:cs="Times New Roman"/>
          <w:sz w:val="28"/>
          <w:szCs w:val="28"/>
        </w:rPr>
        <w:t>;</w:t>
      </w:r>
    </w:p>
    <w:p w:rsidR="00E923BB" w:rsidRPr="0068664E" w:rsidRDefault="00E923BB" w:rsidP="00E9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44ED">
        <w:rPr>
          <w:rFonts w:ascii="Times New Roman" w:hAnsi="Times New Roman" w:cs="Times New Roman"/>
          <w:sz w:val="28"/>
          <w:szCs w:val="28"/>
        </w:rPr>
        <w:t>проводить исследования по заданной тематике;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ED">
        <w:rPr>
          <w:rFonts w:ascii="Times New Roman" w:hAnsi="Times New Roman" w:cs="Times New Roman"/>
          <w:sz w:val="28"/>
          <w:szCs w:val="28"/>
        </w:rPr>
        <w:t>анализировать полученные результаты, подготавливать данные для составления различного вида публикаций;</w:t>
      </w:r>
    </w:p>
    <w:p w:rsidR="00E923BB" w:rsidRPr="0068664E" w:rsidRDefault="00E923BB" w:rsidP="00E9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4E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68664E">
        <w:rPr>
          <w:rFonts w:ascii="Times New Roman" w:hAnsi="Times New Roman" w:cs="Times New Roman"/>
          <w:sz w:val="28"/>
          <w:szCs w:val="28"/>
        </w:rPr>
        <w:t xml:space="preserve">: </w:t>
      </w:r>
      <w:r w:rsidRPr="00EA44ED">
        <w:rPr>
          <w:rFonts w:ascii="Times New Roman" w:hAnsi="Times New Roman" w:cs="Times New Roman"/>
          <w:sz w:val="28"/>
          <w:szCs w:val="28"/>
        </w:rPr>
        <w:t>методами изучения научной литературы, приемами работы с научными источниками;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ED">
        <w:rPr>
          <w:rFonts w:ascii="Times New Roman" w:hAnsi="Times New Roman" w:cs="Times New Roman"/>
          <w:sz w:val="28"/>
          <w:szCs w:val="28"/>
        </w:rPr>
        <w:t>навыками критического восприятия информации</w:t>
      </w:r>
      <w:r w:rsidRPr="0068664E">
        <w:rPr>
          <w:rFonts w:ascii="Times New Roman" w:hAnsi="Times New Roman" w:cs="Times New Roman"/>
          <w:sz w:val="28"/>
          <w:szCs w:val="28"/>
        </w:rPr>
        <w:t>.</w:t>
      </w:r>
    </w:p>
    <w:p w:rsidR="00E923BB" w:rsidRPr="00D11EE6" w:rsidRDefault="00E923BB" w:rsidP="00E923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E923BB" w:rsidRPr="00E923BB" w:rsidRDefault="00E923BB" w:rsidP="00E9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23BB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ОК-7 - Способность к самоорганизации и самообразованию</w:t>
      </w:r>
      <w:r w:rsidRPr="00E923BB">
        <w:rPr>
          <w:rFonts w:ascii="Times New Roman" w:hAnsi="Times New Roman" w:cs="Times New Roman"/>
          <w:sz w:val="28"/>
          <w:szCs w:val="28"/>
        </w:rPr>
        <w:t>;</w:t>
      </w:r>
    </w:p>
    <w:p w:rsidR="00E923BB" w:rsidRDefault="00E923BB" w:rsidP="00E923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21103D" w:rsidRDefault="0021103D" w:rsidP="00E923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 -2 – 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21103D" w:rsidRPr="00BD1AE9" w:rsidRDefault="0021103D" w:rsidP="00211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ПК-1 - </w:t>
      </w:r>
      <w:r w:rsidRPr="0021103D">
        <w:rPr>
          <w:rFonts w:ascii="Times New Roman" w:hAnsi="Times New Roman" w:cs="Times New Roman"/>
          <w:sz w:val="28"/>
          <w:szCs w:val="28"/>
        </w:rPr>
        <w:t>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21103D" w:rsidRPr="00E923BB" w:rsidRDefault="0021103D" w:rsidP="00E923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BB" w:rsidRDefault="00E923BB" w:rsidP="00E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E9">
        <w:rPr>
          <w:rFonts w:ascii="Times New Roman" w:hAnsi="Times New Roman" w:cs="Times New Roman"/>
          <w:sz w:val="28"/>
          <w:szCs w:val="28"/>
        </w:rPr>
        <w:lastRenderedPageBreak/>
        <w:t xml:space="preserve">ПК-24 Умение осуществлять необходимые меры безопасности при возникновении чрезвычайных ситуаций на объектах жизнеобеспечения предприятия.; </w:t>
      </w:r>
    </w:p>
    <w:p w:rsidR="0021103D" w:rsidRDefault="0021103D" w:rsidP="00E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03D">
        <w:rPr>
          <w:rFonts w:ascii="Times New Roman" w:hAnsi="Times New Roman" w:cs="Times New Roman"/>
          <w:sz w:val="28"/>
          <w:szCs w:val="28"/>
        </w:rPr>
        <w:t>ПК-25 – Способность изучать и анализировать научно-техническую информацию, отечественный и зарубежный опыт по производству продуктов питания</w:t>
      </w:r>
    </w:p>
    <w:p w:rsidR="00E923BB" w:rsidRPr="00BD1AE9" w:rsidRDefault="00E923BB" w:rsidP="00E923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D1AE9">
        <w:rPr>
          <w:rFonts w:ascii="Times New Roman" w:hAnsi="Times New Roman" w:cs="Times New Roman"/>
          <w:sz w:val="28"/>
          <w:szCs w:val="28"/>
        </w:rPr>
        <w:t>ПК-26</w:t>
      </w:r>
      <w:r w:rsidRPr="00BD1AE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Осуществление поиска, выбора и использования информации в области мотивации и стимулирования работников предприятий питания и наличие коммуникативных умений.</w:t>
      </w:r>
    </w:p>
    <w:p w:rsidR="00E923BB" w:rsidRPr="00D11EE6" w:rsidRDefault="00E923BB" w:rsidP="00E923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E923BB" w:rsidRPr="00CE607C" w:rsidRDefault="00E923BB" w:rsidP="00E9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07C">
        <w:rPr>
          <w:rFonts w:ascii="Times New Roman" w:hAnsi="Times New Roman" w:cs="Times New Roman"/>
          <w:b/>
          <w:sz w:val="28"/>
          <w:szCs w:val="28"/>
        </w:rPr>
        <w:t>Раздел 1.Организация научно-исследовательской работы в России: Тема 1.</w:t>
      </w:r>
      <w:r w:rsidRPr="00CE607C">
        <w:rPr>
          <w:rFonts w:ascii="Times New Roman" w:hAnsi="Times New Roman" w:cs="Times New Roman"/>
          <w:sz w:val="28"/>
          <w:szCs w:val="28"/>
        </w:rPr>
        <w:t xml:space="preserve"> Предмет и проблематика курса.</w:t>
      </w:r>
    </w:p>
    <w:p w:rsidR="00E923BB" w:rsidRPr="00CE607C" w:rsidRDefault="00E923BB" w:rsidP="00E923B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607C">
        <w:rPr>
          <w:rFonts w:ascii="Times New Roman" w:hAnsi="Times New Roman" w:cs="Times New Roman"/>
          <w:b/>
          <w:sz w:val="28"/>
          <w:szCs w:val="28"/>
        </w:rPr>
        <w:t>Раздел 2.Этапы научно-исследовательской работы: Тема 2.</w:t>
      </w:r>
      <w:r w:rsidRPr="00CE607C">
        <w:rPr>
          <w:rFonts w:ascii="Times New Roman" w:hAnsi="Times New Roman" w:cs="Times New Roman"/>
          <w:sz w:val="28"/>
          <w:szCs w:val="28"/>
        </w:rPr>
        <w:t xml:space="preserve"> Методология научных исследований. </w:t>
      </w:r>
      <w:r w:rsidRPr="00CE607C">
        <w:rPr>
          <w:rFonts w:ascii="Times New Roman" w:hAnsi="Times New Roman" w:cs="Times New Roman"/>
          <w:b/>
          <w:sz w:val="28"/>
          <w:szCs w:val="28"/>
        </w:rPr>
        <w:t>Тема 3.</w:t>
      </w:r>
      <w:r w:rsidRPr="00CE607C">
        <w:rPr>
          <w:rFonts w:ascii="Times New Roman" w:hAnsi="Times New Roman" w:cs="Times New Roman"/>
          <w:sz w:val="28"/>
          <w:szCs w:val="28"/>
        </w:rPr>
        <w:t xml:space="preserve"> Подготовительный этап научно-исследовательской работы. </w:t>
      </w:r>
      <w:r w:rsidRPr="00CE607C">
        <w:rPr>
          <w:rFonts w:ascii="Times New Roman" w:hAnsi="Times New Roman" w:cs="Times New Roman"/>
          <w:b/>
          <w:sz w:val="28"/>
          <w:szCs w:val="28"/>
        </w:rPr>
        <w:t>Тема 4.</w:t>
      </w:r>
      <w:r w:rsidRPr="00CE607C">
        <w:rPr>
          <w:rFonts w:ascii="Times New Roman" w:hAnsi="Times New Roman" w:cs="Times New Roman"/>
          <w:sz w:val="28"/>
          <w:szCs w:val="28"/>
        </w:rPr>
        <w:t xml:space="preserve"> Теоретические и экспериментальные исследования. </w:t>
      </w:r>
      <w:r w:rsidRPr="00CE607C">
        <w:rPr>
          <w:rFonts w:ascii="Times New Roman" w:hAnsi="Times New Roman" w:cs="Times New Roman"/>
          <w:b/>
          <w:sz w:val="28"/>
          <w:szCs w:val="28"/>
        </w:rPr>
        <w:t>Тема 5.</w:t>
      </w:r>
      <w:r w:rsidRPr="00CE607C">
        <w:rPr>
          <w:rFonts w:ascii="Times New Roman" w:hAnsi="Times New Roman" w:cs="Times New Roman"/>
          <w:sz w:val="28"/>
          <w:szCs w:val="28"/>
        </w:rPr>
        <w:t xml:space="preserve"> Написание и оформление результатов научных работ</w:t>
      </w:r>
    </w:p>
    <w:p w:rsidR="00E923BB" w:rsidRDefault="00E923BB" w:rsidP="00E923BB">
      <w:p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923BB" w:rsidRPr="00D27950" w:rsidRDefault="00E923BB" w:rsidP="00E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предшествующей для ГАК, ГЭК, преддипломная практика, производственная практика, </w:t>
      </w:r>
      <w:r>
        <w:rPr>
          <w:rFonts w:ascii="Times New Roman" w:hAnsi="Times New Roman" w:cs="Times New Roman"/>
          <w:sz w:val="28"/>
          <w:szCs w:val="28"/>
          <w:lang w:eastAsia="he-IL" w:bidi="he-IL"/>
        </w:rPr>
        <w:t>«Организация производства и обслуживания на П.О.П.», «Проектирование П.О.П.».</w:t>
      </w:r>
    </w:p>
    <w:p w:rsidR="00E923BB" w:rsidRPr="00AC0D48" w:rsidRDefault="00E923BB" w:rsidP="00E923B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 w:rsidR="00211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="0021103D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часов </w:t>
      </w:r>
      <w:r w:rsidR="00211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электронное обучение.</w:t>
      </w:r>
    </w:p>
    <w:p w:rsidR="00E923BB" w:rsidRPr="00AC0D48" w:rsidRDefault="00E923BB" w:rsidP="00E9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3BB" w:rsidRPr="00AC0D48" w:rsidRDefault="00E923BB" w:rsidP="00E9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3BB" w:rsidRPr="00AC0D48" w:rsidRDefault="00E923BB" w:rsidP="00E923B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технологии и организации питания 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 Ю.Г.</w:t>
      </w:r>
    </w:p>
    <w:p w:rsidR="00E923BB" w:rsidRPr="00D11EE6" w:rsidRDefault="00E923BB" w:rsidP="00E9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технологии и организации питания и услуг</w:t>
      </w:r>
      <w:r w:rsidRPr="00D11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Пестова И.Г.</w:t>
      </w:r>
    </w:p>
    <w:p w:rsidR="00E923BB" w:rsidRDefault="00E923BB" w:rsidP="00E923BB"/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BB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03D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923BB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A5805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3</cp:revision>
  <dcterms:created xsi:type="dcterms:W3CDTF">2016-10-18T15:28:00Z</dcterms:created>
  <dcterms:modified xsi:type="dcterms:W3CDTF">2017-03-06T08:41:00Z</dcterms:modified>
</cp:coreProperties>
</file>